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7158" w14:textId="296F3A5B" w:rsidR="00F77177" w:rsidRPr="0091355C" w:rsidRDefault="00BC3FDC" w:rsidP="00F615EB">
      <w:pPr>
        <w:spacing w:after="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F85A81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04AA91CB" wp14:editId="1EA7BD9D">
                <wp:simplePos x="0" y="0"/>
                <wp:positionH relativeFrom="margin">
                  <wp:posOffset>2657475</wp:posOffset>
                </wp:positionH>
                <wp:positionV relativeFrom="paragraph">
                  <wp:posOffset>-342900</wp:posOffset>
                </wp:positionV>
                <wp:extent cx="619125" cy="619760"/>
                <wp:effectExtent l="0" t="0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5800"/>
                              <a:gd name="T16" fmla="*/ 0 h 686436"/>
                              <a:gd name="T17" fmla="*/ 685800 w 685800"/>
                              <a:gd name="T18" fmla="*/ 686436 h 6864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A6559" w14:textId="77777777" w:rsidR="00BC3FDC" w:rsidRPr="00975D6E" w:rsidRDefault="00BC3FDC" w:rsidP="00BC3FDC">
                              <w:pPr>
                                <w:spacing w:after="160" w:line="259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F2EFD" w14:textId="77777777" w:rsidR="00BC3FDC" w:rsidRPr="00975D6E" w:rsidRDefault="00BC3FDC" w:rsidP="00BC3FDC">
                              <w:pPr>
                                <w:spacing w:after="160" w:line="259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36D93" w14:textId="77777777" w:rsidR="00BC3FDC" w:rsidRDefault="00BC3FDC" w:rsidP="00BC3FD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AA91CB" id="グループ化 6" o:spid="_x0000_s1026" style="position:absolute;margin-left:209.25pt;margin-top:-27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4DBA6559" w14:textId="77777777" w:rsidR="00BC3FDC" w:rsidRPr="00975D6E" w:rsidRDefault="00BC3FDC" w:rsidP="00BC3FDC">
                        <w:pPr>
                          <w:spacing w:after="160" w:line="259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7AF2EFD" w14:textId="77777777" w:rsidR="00BC3FDC" w:rsidRPr="00975D6E" w:rsidRDefault="00BC3FDC" w:rsidP="00BC3FDC">
                        <w:pPr>
                          <w:spacing w:after="160" w:line="259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6F36D93" w14:textId="77777777" w:rsidR="00BC3FDC" w:rsidRDefault="00BC3FDC" w:rsidP="00BC3FDC">
                        <w:pPr>
                          <w:spacing w:after="160" w:line="259" w:lineRule="auto"/>
                        </w:pPr>
                        <w:r>
                          <w:rPr>
                            <w:rFonts w:eastAsia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712AF5" w:rsidRPr="0091355C">
        <w:rPr>
          <w:rFonts w:asciiTheme="minorEastAsia" w:eastAsiaTheme="minorEastAsia" w:hAnsiTheme="minorEastAsia"/>
          <w:color w:val="auto"/>
        </w:rPr>
        <w:t>第</w:t>
      </w:r>
      <w:r w:rsidR="001C6DDE">
        <w:rPr>
          <w:rFonts w:asciiTheme="minorEastAsia" w:eastAsiaTheme="minorEastAsia" w:hAnsiTheme="minorEastAsia" w:hint="eastAsia"/>
          <w:color w:val="auto"/>
        </w:rPr>
        <w:t>９</w:t>
      </w:r>
      <w:r w:rsidR="00712AF5" w:rsidRPr="0091355C">
        <w:rPr>
          <w:rFonts w:asciiTheme="minorEastAsia" w:eastAsiaTheme="minorEastAsia" w:hAnsiTheme="minorEastAsia"/>
          <w:color w:val="auto"/>
        </w:rPr>
        <w:t>号様式（第</w:t>
      </w:r>
      <w:r w:rsidR="009B134F">
        <w:rPr>
          <w:rFonts w:asciiTheme="minorEastAsia" w:eastAsiaTheme="minorEastAsia" w:hAnsiTheme="minorEastAsia" w:hint="eastAsia"/>
          <w:color w:val="auto"/>
        </w:rPr>
        <w:t>２０</w:t>
      </w:r>
      <w:r w:rsidR="00B03332" w:rsidRPr="0091355C">
        <w:rPr>
          <w:rFonts w:asciiTheme="minorEastAsia" w:eastAsiaTheme="minorEastAsia" w:hAnsiTheme="minorEastAsia"/>
          <w:color w:val="auto"/>
        </w:rPr>
        <w:t>条関係</w:t>
      </w:r>
      <w:r w:rsidR="00B03332" w:rsidRPr="0091355C">
        <w:rPr>
          <w:rFonts w:asciiTheme="minorEastAsia" w:eastAsiaTheme="minorEastAsia" w:hAnsiTheme="minorEastAsia" w:hint="eastAsia"/>
          <w:color w:val="auto"/>
        </w:rPr>
        <w:t>）</w:t>
      </w:r>
    </w:p>
    <w:p w14:paraId="201144F7" w14:textId="77777777" w:rsidR="00F77177" w:rsidRPr="0091355C" w:rsidRDefault="00F7717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18F8548" w14:textId="2B1E85AF" w:rsidR="00DC6055" w:rsidRPr="0091355C" w:rsidRDefault="00C9521D" w:rsidP="00DC6055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  <w:r w:rsidRPr="0091355C">
        <w:rPr>
          <w:rFonts w:asciiTheme="minorEastAsia" w:eastAsiaTheme="minorEastAsia" w:hAnsiTheme="minorEastAsia"/>
          <w:color w:val="auto"/>
        </w:rPr>
        <w:t xml:space="preserve">                          </w:t>
      </w:r>
      <w:r w:rsidR="00DC6055" w:rsidRPr="0091355C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91355C">
        <w:rPr>
          <w:rFonts w:asciiTheme="minorEastAsia" w:eastAsiaTheme="minorEastAsia" w:hAnsiTheme="minorEastAsia"/>
          <w:color w:val="auto"/>
        </w:rPr>
        <w:t>年</w:t>
      </w:r>
      <w:r w:rsidR="00DC6055" w:rsidRPr="0091355C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91355C">
        <w:rPr>
          <w:rFonts w:asciiTheme="minorEastAsia" w:eastAsiaTheme="minorEastAsia" w:hAnsiTheme="minorEastAsia"/>
          <w:color w:val="auto"/>
        </w:rPr>
        <w:t>月</w:t>
      </w:r>
      <w:r w:rsidR="00DC6055" w:rsidRPr="0091355C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91355C">
        <w:rPr>
          <w:rFonts w:asciiTheme="minorEastAsia" w:eastAsiaTheme="minorEastAsia" w:hAnsiTheme="minorEastAsia"/>
          <w:color w:val="auto"/>
        </w:rPr>
        <w:t>日</w:t>
      </w:r>
    </w:p>
    <w:p w14:paraId="09F8F4ED" w14:textId="77777777" w:rsidR="00DC6055" w:rsidRPr="0091355C" w:rsidRDefault="00DC6055" w:rsidP="00DC6055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ED8CC70" w14:textId="77777777" w:rsidR="00DC6055" w:rsidRPr="0091355C" w:rsidRDefault="00DC6055" w:rsidP="00DC6055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91355C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91355C">
        <w:rPr>
          <w:rFonts w:asciiTheme="minorEastAsia" w:eastAsiaTheme="minorEastAsia" w:hAnsiTheme="minorEastAsia"/>
          <w:color w:val="auto"/>
        </w:rPr>
        <w:t xml:space="preserve">   殿</w:t>
      </w:r>
    </w:p>
    <w:p w14:paraId="4E27C233" w14:textId="77777777" w:rsidR="00DC1608" w:rsidRPr="0091355C" w:rsidRDefault="00DC1608" w:rsidP="00DC1608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6651EC60" w14:textId="77777777" w:rsidR="00DC1608" w:rsidRPr="0091355C" w:rsidRDefault="00DC1608" w:rsidP="00DC1608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557"/>
      </w:tblGrid>
      <w:tr w:rsidR="00312D18" w:rsidRPr="0091355C" w14:paraId="68ADC62C" w14:textId="77777777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61483" w14:textId="77777777" w:rsidR="00DC1608" w:rsidRPr="0091355C" w:rsidRDefault="00DC1608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1355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312D18" w:rsidRPr="0091355C" w14:paraId="25E484E4" w14:textId="77777777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86511" w14:textId="77777777" w:rsidR="00DC1608" w:rsidRPr="0091355C" w:rsidRDefault="00DC1608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A2A46" w14:textId="77777777" w:rsidR="00DC1608" w:rsidRPr="0091355C" w:rsidRDefault="00DC1608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312D18" w:rsidRPr="0091355C" w14:paraId="642352CA" w14:textId="77777777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AE0EA" w14:textId="77777777" w:rsidR="00DC1608" w:rsidRPr="0091355C" w:rsidRDefault="00DC1608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1355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312D18" w:rsidRPr="0091355C" w14:paraId="17CB6F56" w14:textId="77777777" w:rsidTr="00ED62D1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BEACC" w14:textId="77777777" w:rsidR="00DC1608" w:rsidRPr="0091355C" w:rsidRDefault="00DC1608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B5EAA" w14:textId="77777777" w:rsidR="00DC1608" w:rsidRPr="0091355C" w:rsidRDefault="00DC1608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312D18" w:rsidRPr="0091355C" w14:paraId="6FD54FFB" w14:textId="77777777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E5F8" w14:textId="77777777" w:rsidR="00DC1608" w:rsidRPr="0091355C" w:rsidRDefault="00143C2B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1355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店舗</w:t>
            </w:r>
            <w:r w:rsidR="00DC1608" w:rsidRPr="0091355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312D18" w:rsidRPr="0091355C" w14:paraId="124EF557" w14:textId="77777777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A37CF" w14:textId="77777777" w:rsidR="00DC1608" w:rsidRPr="0091355C" w:rsidRDefault="00DC1608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BE222" w14:textId="77777777" w:rsidR="00DC1608" w:rsidRPr="0091355C" w:rsidRDefault="00DC1608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312D18" w:rsidRPr="0091355C" w14:paraId="3D9023B2" w14:textId="77777777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6CCEA" w14:textId="77777777" w:rsidR="00DC1608" w:rsidRPr="0091355C" w:rsidRDefault="00143C2B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1355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店舗</w:t>
            </w:r>
            <w:r w:rsidR="00DC1608" w:rsidRPr="0091355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312D18" w:rsidRPr="0091355C" w14:paraId="55F683E7" w14:textId="77777777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632B6" w14:textId="77777777" w:rsidR="00DC1608" w:rsidRPr="0091355C" w:rsidRDefault="00DC1608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46229" w14:textId="77777777" w:rsidR="00DC1608" w:rsidRPr="0091355C" w:rsidRDefault="00DC1608" w:rsidP="00ED62D1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6D2F19EB" w14:textId="77777777" w:rsidR="00DC6055" w:rsidRPr="0091355C" w:rsidRDefault="00DC1608" w:rsidP="00DC16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91355C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421F199" wp14:editId="453E51F3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74ACC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4BDA2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68765" w14:textId="77777777"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21F199" id="グループ化 1" o:spid="_x0000_s1031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JKKx5e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1BB74ACC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014BDA2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9868765" w14:textId="77777777"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30246E1" w14:textId="77777777" w:rsidR="00DC6055" w:rsidRPr="0091355C" w:rsidRDefault="00DC6055" w:rsidP="00DC6055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965FEFA" w14:textId="77777777" w:rsidR="00F77177" w:rsidRPr="0091355C" w:rsidRDefault="007A7E1C" w:rsidP="008A0BFA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91355C">
        <w:rPr>
          <w:rFonts w:asciiTheme="minorEastAsia" w:eastAsiaTheme="minorEastAsia" w:hAnsiTheme="minorEastAsia" w:hint="eastAsia"/>
          <w:color w:val="auto"/>
          <w:sz w:val="24"/>
          <w:szCs w:val="24"/>
        </w:rPr>
        <w:t>飲食事業者向け</w:t>
      </w:r>
      <w:r w:rsidR="00011E15" w:rsidRPr="0091355C">
        <w:rPr>
          <w:rFonts w:asciiTheme="minorEastAsia" w:eastAsiaTheme="minorEastAsia" w:hAnsiTheme="minorEastAsia" w:hint="eastAsia"/>
          <w:color w:val="auto"/>
          <w:sz w:val="24"/>
          <w:szCs w:val="24"/>
        </w:rPr>
        <w:t>ベジタリアン・ヴィーガン認証取得支援補助金</w:t>
      </w:r>
      <w:r w:rsidR="00C9521D" w:rsidRPr="0091355C">
        <w:rPr>
          <w:rFonts w:asciiTheme="minorEastAsia" w:eastAsiaTheme="minorEastAsia" w:hAnsiTheme="minorEastAsia"/>
          <w:color w:val="auto"/>
          <w:sz w:val="24"/>
          <w:szCs w:val="24"/>
        </w:rPr>
        <w:t>請求書</w:t>
      </w:r>
    </w:p>
    <w:p w14:paraId="68F3A378" w14:textId="77777777" w:rsidR="00F77177" w:rsidRPr="0091355C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5D32CF3" w14:textId="77777777" w:rsidR="00DC6055" w:rsidRPr="0091355C" w:rsidRDefault="00DC6055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17057DE" w14:textId="77777777" w:rsidR="00DC6055" w:rsidRPr="0091355C" w:rsidRDefault="00DC6055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DE7C792" w14:textId="07512D28" w:rsidR="00F77177" w:rsidRPr="0091355C" w:rsidRDefault="00DC6055" w:rsidP="000348DA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91355C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91355C">
        <w:rPr>
          <w:rFonts w:asciiTheme="minorEastAsia" w:eastAsiaTheme="minorEastAsia" w:hAnsiTheme="minorEastAsia"/>
          <w:color w:val="auto"/>
        </w:rPr>
        <w:t>年</w:t>
      </w:r>
      <w:r w:rsidRPr="0091355C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91355C">
        <w:rPr>
          <w:rFonts w:asciiTheme="minorEastAsia" w:eastAsiaTheme="minorEastAsia" w:hAnsiTheme="minorEastAsia"/>
          <w:color w:val="auto"/>
        </w:rPr>
        <w:t>月</w:t>
      </w:r>
      <w:r w:rsidRPr="0091355C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91355C">
        <w:rPr>
          <w:rFonts w:asciiTheme="minorEastAsia" w:eastAsiaTheme="minorEastAsia" w:hAnsiTheme="minorEastAsia"/>
          <w:color w:val="auto"/>
        </w:rPr>
        <w:t>日付</w:t>
      </w:r>
      <w:r w:rsidRPr="0091355C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B84B82" w:rsidRPr="003218BD">
        <w:rPr>
          <w:rFonts w:asciiTheme="minorEastAsia" w:eastAsiaTheme="minorEastAsia" w:hAnsiTheme="minorEastAsia" w:hint="eastAsia"/>
          <w:color w:val="auto"/>
        </w:rPr>
        <w:t>公東観産観</w:t>
      </w:r>
      <w:r w:rsidRPr="0091355C">
        <w:rPr>
          <w:rFonts w:asciiTheme="minorEastAsia" w:eastAsiaTheme="minorEastAsia" w:hAnsiTheme="minorEastAsia" w:hint="eastAsia"/>
          <w:color w:val="auto"/>
        </w:rPr>
        <w:t xml:space="preserve">第　　</w:t>
      </w:r>
      <w:r w:rsidR="008F1E8E" w:rsidRPr="0091355C">
        <w:rPr>
          <w:rFonts w:asciiTheme="minorEastAsia" w:eastAsiaTheme="minorEastAsia" w:hAnsiTheme="minorEastAsia" w:hint="eastAsia"/>
          <w:color w:val="auto"/>
        </w:rPr>
        <w:t>号</w:t>
      </w:r>
      <w:r w:rsidR="00C9521D" w:rsidRPr="0091355C">
        <w:rPr>
          <w:rFonts w:asciiTheme="minorEastAsia" w:eastAsiaTheme="minorEastAsia" w:hAnsiTheme="minorEastAsia"/>
          <w:color w:val="auto"/>
        </w:rPr>
        <w:t>で</w:t>
      </w:r>
      <w:r w:rsidR="001649E3" w:rsidRPr="0091355C">
        <w:rPr>
          <w:rFonts w:asciiTheme="minorEastAsia" w:eastAsiaTheme="minorEastAsia" w:hAnsiTheme="minorEastAsia" w:hint="eastAsia"/>
          <w:color w:val="auto"/>
        </w:rPr>
        <w:t>補助</w:t>
      </w:r>
      <w:r w:rsidR="001649E3" w:rsidRPr="0091355C">
        <w:rPr>
          <w:rFonts w:asciiTheme="minorEastAsia" w:eastAsiaTheme="minorEastAsia" w:hAnsiTheme="minorEastAsia"/>
          <w:color w:val="auto"/>
        </w:rPr>
        <w:t>額の確定</w:t>
      </w:r>
      <w:r w:rsidR="001649E3" w:rsidRPr="0091355C">
        <w:rPr>
          <w:rFonts w:asciiTheme="minorEastAsia" w:eastAsiaTheme="minorEastAsia" w:hAnsiTheme="minorEastAsia" w:hint="eastAsia"/>
          <w:color w:val="auto"/>
        </w:rPr>
        <w:t>が</w:t>
      </w:r>
      <w:r w:rsidR="00C9521D" w:rsidRPr="0091355C">
        <w:rPr>
          <w:rFonts w:asciiTheme="minorEastAsia" w:eastAsiaTheme="minorEastAsia" w:hAnsiTheme="minorEastAsia"/>
          <w:color w:val="auto"/>
        </w:rPr>
        <w:t>あった</w:t>
      </w:r>
      <w:r w:rsidR="006134F5" w:rsidRPr="0091355C">
        <w:rPr>
          <w:rFonts w:asciiTheme="minorEastAsia" w:eastAsiaTheme="minorEastAsia" w:hAnsiTheme="minorEastAsia" w:hint="eastAsia"/>
          <w:color w:val="auto"/>
        </w:rPr>
        <w:t>飲食事業者向け</w:t>
      </w:r>
      <w:r w:rsidR="00011E15" w:rsidRPr="0091355C">
        <w:rPr>
          <w:rFonts w:asciiTheme="minorEastAsia" w:eastAsiaTheme="minorEastAsia" w:hAnsiTheme="minorEastAsia" w:hint="eastAsia"/>
          <w:color w:val="auto"/>
        </w:rPr>
        <w:t>ベジタリアン・ヴィーガン認証取得支援補助金</w:t>
      </w:r>
      <w:r w:rsidR="00C9521D" w:rsidRPr="0091355C">
        <w:rPr>
          <w:rFonts w:asciiTheme="minorEastAsia" w:eastAsiaTheme="minorEastAsia" w:hAnsiTheme="minorEastAsia"/>
          <w:color w:val="auto"/>
        </w:rPr>
        <w:t>の支払について、下記のとおり請求します。</w:t>
      </w:r>
      <w:r w:rsidR="00C9521D" w:rsidRPr="0091355C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3FE029D8" w14:textId="77777777" w:rsidR="00DC6055" w:rsidRPr="0091355C" w:rsidRDefault="00DC6055" w:rsidP="00BB38CA">
      <w:pPr>
        <w:ind w:left="0" w:right="110" w:firstLine="0"/>
        <w:rPr>
          <w:rFonts w:asciiTheme="minorEastAsia" w:eastAsiaTheme="minorEastAsia" w:hAnsiTheme="minorEastAsia"/>
          <w:color w:val="auto"/>
        </w:rPr>
      </w:pPr>
    </w:p>
    <w:p w14:paraId="15B21C69" w14:textId="77777777" w:rsidR="00DC6055" w:rsidRPr="0091355C" w:rsidRDefault="00DC6055" w:rsidP="00BB38CA">
      <w:pPr>
        <w:ind w:right="110"/>
        <w:rPr>
          <w:rFonts w:asciiTheme="minorEastAsia" w:eastAsiaTheme="minorEastAsia" w:hAnsiTheme="minorEastAsia"/>
          <w:color w:val="auto"/>
        </w:rPr>
      </w:pPr>
    </w:p>
    <w:p w14:paraId="6CF8B2EC" w14:textId="77777777" w:rsidR="00F77177" w:rsidRPr="0091355C" w:rsidRDefault="00C9521D" w:rsidP="00CD5EED">
      <w:pPr>
        <w:ind w:left="4130" w:right="110" w:hanging="4145"/>
        <w:jc w:val="center"/>
        <w:rPr>
          <w:rFonts w:asciiTheme="minorEastAsia" w:eastAsiaTheme="minorEastAsia" w:hAnsiTheme="minorEastAsia"/>
          <w:color w:val="auto"/>
        </w:rPr>
      </w:pPr>
      <w:r w:rsidRPr="0091355C">
        <w:rPr>
          <w:rFonts w:asciiTheme="minorEastAsia" w:eastAsiaTheme="minorEastAsia" w:hAnsiTheme="minorEastAsia"/>
          <w:color w:val="auto"/>
        </w:rPr>
        <w:t>記</w:t>
      </w:r>
    </w:p>
    <w:p w14:paraId="1BF4EC37" w14:textId="77777777" w:rsidR="00DC6055" w:rsidRPr="0091355C" w:rsidRDefault="00DC6055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E16C3CA" w14:textId="77777777" w:rsidR="00DC6055" w:rsidRPr="0091355C" w:rsidRDefault="00DC6055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A61CCA2" w14:textId="77777777" w:rsidR="00FA3E0D" w:rsidRPr="0091355C" w:rsidRDefault="00C9521D" w:rsidP="00FA3E0D">
      <w:pPr>
        <w:ind w:left="-5" w:right="5881"/>
        <w:rPr>
          <w:rFonts w:asciiTheme="minorEastAsia" w:eastAsiaTheme="minorEastAsia" w:hAnsiTheme="minorEastAsia"/>
          <w:color w:val="auto"/>
        </w:rPr>
      </w:pPr>
      <w:r w:rsidRPr="0091355C">
        <w:rPr>
          <w:rFonts w:asciiTheme="minorEastAsia" w:eastAsiaTheme="minorEastAsia" w:hAnsiTheme="minorEastAsia"/>
          <w:color w:val="auto"/>
        </w:rPr>
        <w:t>１</w:t>
      </w:r>
      <w:r w:rsidR="00B03332" w:rsidRPr="0091355C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91355C">
        <w:rPr>
          <w:rFonts w:asciiTheme="minorEastAsia" w:eastAsiaTheme="minorEastAsia" w:hAnsiTheme="minorEastAsia"/>
          <w:color w:val="auto"/>
        </w:rPr>
        <w:t>請求金額</w:t>
      </w:r>
    </w:p>
    <w:p w14:paraId="44F46228" w14:textId="77777777" w:rsidR="00F77177" w:rsidRPr="0091355C" w:rsidRDefault="00C9521D" w:rsidP="00DC6055">
      <w:pPr>
        <w:ind w:left="-5" w:right="5881" w:firstLineChars="200" w:firstLine="420"/>
        <w:rPr>
          <w:rFonts w:asciiTheme="minorEastAsia" w:eastAsiaTheme="minorEastAsia" w:hAnsiTheme="minorEastAsia"/>
          <w:color w:val="auto"/>
        </w:rPr>
      </w:pPr>
      <w:r w:rsidRPr="0091355C">
        <w:rPr>
          <w:rFonts w:asciiTheme="minorEastAsia" w:eastAsiaTheme="minorEastAsia" w:hAnsiTheme="minorEastAsia"/>
          <w:color w:val="auto"/>
        </w:rPr>
        <w:t>金</w:t>
      </w:r>
      <w:r w:rsidR="001649E3" w:rsidRPr="0091355C">
        <w:rPr>
          <w:rFonts w:asciiTheme="minorEastAsia" w:eastAsiaTheme="minorEastAsia" w:hAnsiTheme="minorEastAsia"/>
          <w:color w:val="auto"/>
        </w:rPr>
        <w:t xml:space="preserve">       </w:t>
      </w:r>
      <w:r w:rsidR="00DC6055" w:rsidRPr="0091355C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1649E3" w:rsidRPr="0091355C">
        <w:rPr>
          <w:rFonts w:asciiTheme="minorEastAsia" w:eastAsiaTheme="minorEastAsia" w:hAnsiTheme="minorEastAsia"/>
          <w:color w:val="auto"/>
        </w:rPr>
        <w:t xml:space="preserve">   </w:t>
      </w:r>
      <w:r w:rsidRPr="0091355C">
        <w:rPr>
          <w:rFonts w:asciiTheme="minorEastAsia" w:eastAsiaTheme="minorEastAsia" w:hAnsiTheme="minorEastAsia"/>
          <w:color w:val="auto"/>
        </w:rPr>
        <w:t>円</w:t>
      </w:r>
    </w:p>
    <w:p w14:paraId="6E66634F" w14:textId="77777777" w:rsidR="00F77177" w:rsidRPr="0091355C" w:rsidRDefault="00F77177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8FCB22D" w14:textId="77777777" w:rsidR="002931EA" w:rsidRPr="0091355C" w:rsidRDefault="002931EA" w:rsidP="002931EA">
      <w:pPr>
        <w:ind w:left="-5" w:right="5881"/>
        <w:rPr>
          <w:rFonts w:asciiTheme="minorEastAsia" w:eastAsiaTheme="minorEastAsia" w:hAnsiTheme="minorEastAsia"/>
          <w:color w:val="auto"/>
        </w:rPr>
      </w:pPr>
      <w:r w:rsidRPr="0091355C">
        <w:rPr>
          <w:rFonts w:asciiTheme="minorEastAsia" w:eastAsiaTheme="minorEastAsia" w:hAnsiTheme="minorEastAsia" w:hint="eastAsia"/>
          <w:color w:val="auto"/>
        </w:rPr>
        <w:t>２　補助金払込口座</w:t>
      </w:r>
    </w:p>
    <w:p w14:paraId="414C5884" w14:textId="77777777" w:rsidR="002931EA" w:rsidRPr="0091355C" w:rsidRDefault="002931E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tbl>
      <w:tblPr>
        <w:tblStyle w:val="a3"/>
        <w:tblW w:w="9083" w:type="dxa"/>
        <w:tblInd w:w="250" w:type="dxa"/>
        <w:tblLook w:val="04A0" w:firstRow="1" w:lastRow="0" w:firstColumn="1" w:lastColumn="0" w:noHBand="0" w:noVBand="1"/>
      </w:tblPr>
      <w:tblGrid>
        <w:gridCol w:w="1559"/>
        <w:gridCol w:w="4547"/>
        <w:gridCol w:w="425"/>
        <w:gridCol w:w="426"/>
        <w:gridCol w:w="425"/>
        <w:gridCol w:w="425"/>
        <w:gridCol w:w="425"/>
        <w:gridCol w:w="426"/>
        <w:gridCol w:w="425"/>
      </w:tblGrid>
      <w:tr w:rsidR="00BB38CA" w:rsidRPr="0091355C" w14:paraId="6B242CF5" w14:textId="77777777" w:rsidTr="00C57B82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EC9692" w14:textId="77777777" w:rsidR="00BB38CA" w:rsidRPr="0091355C" w:rsidRDefault="00BB38CA" w:rsidP="00C57B8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1355C">
              <w:rPr>
                <w:rFonts w:asciiTheme="minorEastAsia" w:eastAsiaTheme="minorEastAsia" w:hAnsiTheme="minorEastAsia" w:hint="eastAsia"/>
                <w:kern w:val="0"/>
              </w:rPr>
              <w:t>金融機関</w:t>
            </w:r>
          </w:p>
        </w:tc>
        <w:tc>
          <w:tcPr>
            <w:tcW w:w="4547" w:type="dxa"/>
            <w:vMerge w:val="restart"/>
            <w:tcBorders>
              <w:top w:val="single" w:sz="18" w:space="0" w:color="auto"/>
            </w:tcBorders>
            <w:vAlign w:val="center"/>
          </w:tcPr>
          <w:p w14:paraId="175937FB" w14:textId="77777777" w:rsidR="00BB38CA" w:rsidRPr="0091355C" w:rsidRDefault="00BB38CA" w:rsidP="00C57B82">
            <w:pPr>
              <w:rPr>
                <w:rFonts w:asciiTheme="minorEastAsia" w:eastAsiaTheme="minorEastAsia" w:hAnsiTheme="minorEastAsia"/>
                <w:kern w:val="0"/>
              </w:rPr>
            </w:pPr>
            <w:r w:rsidRPr="0091355C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銀行</w:t>
            </w:r>
          </w:p>
          <w:p w14:paraId="54C562F6" w14:textId="77777777" w:rsidR="00BB38CA" w:rsidRPr="0091355C" w:rsidRDefault="00BB38CA" w:rsidP="00C57B82">
            <w:pPr>
              <w:rPr>
                <w:rFonts w:asciiTheme="minorEastAsia" w:eastAsiaTheme="minorEastAsia" w:hAnsiTheme="minorEastAsia"/>
                <w:kern w:val="0"/>
              </w:rPr>
            </w:pPr>
            <w:r w:rsidRPr="0091355C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信用金庫　　　　　　支店</w:t>
            </w:r>
          </w:p>
          <w:p w14:paraId="33725BD9" w14:textId="77777777" w:rsidR="00BB38CA" w:rsidRPr="0091355C" w:rsidRDefault="00BB38CA" w:rsidP="00C57B82">
            <w:pPr>
              <w:rPr>
                <w:rFonts w:asciiTheme="minorEastAsia" w:eastAsiaTheme="minorEastAsia" w:hAnsiTheme="minorEastAsia"/>
                <w:kern w:val="0"/>
              </w:rPr>
            </w:pPr>
            <w:r w:rsidRPr="0091355C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信用組合</w:t>
            </w:r>
          </w:p>
        </w:tc>
        <w:tc>
          <w:tcPr>
            <w:tcW w:w="2977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53A5D90" w14:textId="77777777" w:rsidR="00BB38CA" w:rsidRPr="0091355C" w:rsidRDefault="00BB38CA" w:rsidP="00C57B8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1355C">
              <w:rPr>
                <w:rFonts w:asciiTheme="minorEastAsia" w:eastAsiaTheme="minorEastAsia" w:hAnsiTheme="minorEastAsia" w:hint="eastAsia"/>
                <w:kern w:val="0"/>
              </w:rPr>
              <w:t>預金の種類を○で囲む</w:t>
            </w:r>
          </w:p>
        </w:tc>
      </w:tr>
      <w:tr w:rsidR="00BB38CA" w:rsidRPr="0091355C" w14:paraId="22907023" w14:textId="77777777" w:rsidTr="00C57B82">
        <w:trPr>
          <w:trHeight w:val="406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65DDB66D" w14:textId="77777777" w:rsidR="00BB38CA" w:rsidRPr="0091355C" w:rsidRDefault="00BB38CA" w:rsidP="00C57B8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547" w:type="dxa"/>
            <w:vMerge/>
            <w:vAlign w:val="center"/>
          </w:tcPr>
          <w:p w14:paraId="05AC6485" w14:textId="77777777" w:rsidR="00BB38CA" w:rsidRPr="0091355C" w:rsidRDefault="00BB38CA" w:rsidP="00C57B8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4198EB87" w14:textId="77777777" w:rsidR="00BB38CA" w:rsidRPr="0091355C" w:rsidRDefault="00BB38CA" w:rsidP="00C57B8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1355C">
              <w:rPr>
                <w:rFonts w:asciiTheme="minorEastAsia" w:eastAsiaTheme="minorEastAsia" w:hAnsiTheme="minorEastAsia" w:hint="eastAsia"/>
                <w:kern w:val="0"/>
              </w:rPr>
              <w:t>普　通　・　当　座</w:t>
            </w:r>
          </w:p>
        </w:tc>
      </w:tr>
      <w:tr w:rsidR="00BB38CA" w:rsidRPr="0091355C" w14:paraId="48B8C7E8" w14:textId="77777777" w:rsidTr="00C57B82">
        <w:trPr>
          <w:trHeight w:val="498"/>
        </w:trPr>
        <w:tc>
          <w:tcPr>
            <w:tcW w:w="155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1A2ABD3E" w14:textId="77777777" w:rsidR="00BB38CA" w:rsidRPr="0091355C" w:rsidRDefault="00BB38CA" w:rsidP="00C57B8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1355C">
              <w:rPr>
                <w:rFonts w:asciiTheme="minorEastAsia" w:eastAsiaTheme="minorEastAsia" w:hAnsiTheme="minorEastAsia" w:hint="eastAsia"/>
                <w:kern w:val="0"/>
              </w:rPr>
              <w:t>フリガナ</w:t>
            </w:r>
          </w:p>
        </w:tc>
        <w:tc>
          <w:tcPr>
            <w:tcW w:w="4547" w:type="dxa"/>
            <w:tcBorders>
              <w:bottom w:val="dashSmallGap" w:sz="4" w:space="0" w:color="auto"/>
            </w:tcBorders>
            <w:vAlign w:val="center"/>
          </w:tcPr>
          <w:p w14:paraId="74AAB4C8" w14:textId="77777777" w:rsidR="00BB38CA" w:rsidRPr="0091355C" w:rsidRDefault="00BB38CA" w:rsidP="00C57B8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right w:val="single" w:sz="18" w:space="0" w:color="auto"/>
            </w:tcBorders>
            <w:vAlign w:val="center"/>
          </w:tcPr>
          <w:p w14:paraId="53E664E0" w14:textId="77777777" w:rsidR="00BB38CA" w:rsidRPr="0091355C" w:rsidRDefault="00BB38CA" w:rsidP="00C57B8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1355C">
              <w:rPr>
                <w:rFonts w:asciiTheme="minorEastAsia" w:eastAsiaTheme="minorEastAsia" w:hAnsiTheme="minorEastAsia" w:hint="eastAsia"/>
                <w:kern w:val="0"/>
              </w:rPr>
              <w:t>口　座　番　号</w:t>
            </w:r>
          </w:p>
        </w:tc>
      </w:tr>
      <w:tr w:rsidR="00BB38CA" w:rsidRPr="0091355C" w14:paraId="7C87C665" w14:textId="77777777" w:rsidTr="00C57B82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3D9E3A6" w14:textId="77777777" w:rsidR="00BB38CA" w:rsidRPr="0091355C" w:rsidRDefault="00BB38CA" w:rsidP="00C57B8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91355C">
              <w:rPr>
                <w:rFonts w:asciiTheme="minorEastAsia" w:eastAsiaTheme="minorEastAsia" w:hAnsiTheme="minorEastAsia" w:hint="eastAsia"/>
                <w:kern w:val="0"/>
              </w:rPr>
              <w:t>振込口座名</w:t>
            </w:r>
          </w:p>
        </w:tc>
        <w:tc>
          <w:tcPr>
            <w:tcW w:w="4547" w:type="dxa"/>
            <w:tcBorders>
              <w:top w:val="dashSmallGap" w:sz="4" w:space="0" w:color="auto"/>
              <w:bottom w:val="single" w:sz="18" w:space="0" w:color="auto"/>
            </w:tcBorders>
          </w:tcPr>
          <w:p w14:paraId="08FF4561" w14:textId="77777777" w:rsidR="00BB38CA" w:rsidRPr="0091355C" w:rsidRDefault="00BB38CA" w:rsidP="00C57B8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4154745" w14:textId="77777777" w:rsidR="00BB38CA" w:rsidRPr="0091355C" w:rsidRDefault="00BB38CA" w:rsidP="00C57B8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7F5C0245" w14:textId="77777777" w:rsidR="00BB38CA" w:rsidRPr="0091355C" w:rsidRDefault="00BB38CA" w:rsidP="00C57B8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7D019F7" w14:textId="77777777" w:rsidR="00BB38CA" w:rsidRPr="0091355C" w:rsidRDefault="00BB38CA" w:rsidP="00C57B8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5580C6CF" w14:textId="77777777" w:rsidR="00BB38CA" w:rsidRPr="0091355C" w:rsidRDefault="00BB38CA" w:rsidP="00C57B8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857E83D" w14:textId="77777777" w:rsidR="00BB38CA" w:rsidRPr="0091355C" w:rsidRDefault="00BB38CA" w:rsidP="00C57B8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F753B5B" w14:textId="77777777" w:rsidR="00BB38CA" w:rsidRPr="0091355C" w:rsidRDefault="00BB38CA" w:rsidP="00C57B8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7F731208" w14:textId="77777777" w:rsidR="00BB38CA" w:rsidRPr="0091355C" w:rsidRDefault="00BB38CA" w:rsidP="00C57B82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7FD31CE1" w14:textId="77777777" w:rsidR="00BB38CA" w:rsidRPr="0091355C" w:rsidRDefault="00BB38CA" w:rsidP="00BB38CA">
      <w:pPr>
        <w:ind w:firstLineChars="2300" w:firstLine="4830"/>
        <w:rPr>
          <w:rFonts w:asciiTheme="minorEastAsia" w:eastAsiaTheme="minorEastAsia" w:hAnsiTheme="minorEastAsia"/>
          <w:kern w:val="0"/>
        </w:rPr>
      </w:pPr>
      <w:r w:rsidRPr="0091355C">
        <w:rPr>
          <w:rFonts w:asciiTheme="minorEastAsia" w:eastAsiaTheme="minorEastAsia" w:hAnsiTheme="minorEastAsia" w:hint="eastAsia"/>
          <w:kern w:val="0"/>
        </w:rPr>
        <w:t>※口座番号は、右詰めで記入してください。</w:t>
      </w:r>
    </w:p>
    <w:p w14:paraId="6107DE3F" w14:textId="77777777" w:rsidR="00DC1608" w:rsidRPr="0091355C" w:rsidRDefault="00DC1608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5E5F021" w14:textId="77777777" w:rsidR="00DC1608" w:rsidRPr="0091355C" w:rsidRDefault="00DC1608" w:rsidP="00DC1608">
      <w:pPr>
        <w:ind w:left="0" w:right="57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6139E246" w14:textId="77777777" w:rsidR="00F615EB" w:rsidRPr="0091355C" w:rsidRDefault="00F615EB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</w:rPr>
      </w:pPr>
    </w:p>
    <w:sectPr w:rsidR="00F615EB" w:rsidRPr="0091355C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4560" w14:textId="77777777" w:rsidR="00C96FFD" w:rsidRDefault="00C96FFD" w:rsidP="00225796">
      <w:pPr>
        <w:spacing w:after="0" w:line="240" w:lineRule="auto"/>
      </w:pPr>
      <w:r>
        <w:separator/>
      </w:r>
    </w:p>
  </w:endnote>
  <w:endnote w:type="continuationSeparator" w:id="0">
    <w:p w14:paraId="0D99520E" w14:textId="77777777" w:rsidR="00C96FFD" w:rsidRDefault="00C96FFD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A92E" w14:textId="77777777" w:rsidR="00C96FFD" w:rsidRDefault="00C96FFD" w:rsidP="00225796">
      <w:pPr>
        <w:spacing w:after="0" w:line="240" w:lineRule="auto"/>
      </w:pPr>
      <w:r>
        <w:separator/>
      </w:r>
    </w:p>
  </w:footnote>
  <w:footnote w:type="continuationSeparator" w:id="0">
    <w:p w14:paraId="1A86EB06" w14:textId="77777777" w:rsidR="00C96FFD" w:rsidRDefault="00C96FFD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7461844">
    <w:abstractNumId w:val="2"/>
  </w:num>
  <w:num w:numId="2" w16cid:durableId="1261789890">
    <w:abstractNumId w:val="7"/>
  </w:num>
  <w:num w:numId="3" w16cid:durableId="1702631906">
    <w:abstractNumId w:val="5"/>
  </w:num>
  <w:num w:numId="4" w16cid:durableId="1619023024">
    <w:abstractNumId w:val="9"/>
  </w:num>
  <w:num w:numId="5" w16cid:durableId="577135989">
    <w:abstractNumId w:val="1"/>
  </w:num>
  <w:num w:numId="6" w16cid:durableId="175388329">
    <w:abstractNumId w:val="8"/>
  </w:num>
  <w:num w:numId="7" w16cid:durableId="563953654">
    <w:abstractNumId w:val="12"/>
  </w:num>
  <w:num w:numId="8" w16cid:durableId="86511821">
    <w:abstractNumId w:val="3"/>
  </w:num>
  <w:num w:numId="9" w16cid:durableId="110830885">
    <w:abstractNumId w:val="6"/>
  </w:num>
  <w:num w:numId="10" w16cid:durableId="1612934807">
    <w:abstractNumId w:val="11"/>
  </w:num>
  <w:num w:numId="11" w16cid:durableId="1488519394">
    <w:abstractNumId w:val="0"/>
  </w:num>
  <w:num w:numId="12" w16cid:durableId="552041425">
    <w:abstractNumId w:val="4"/>
  </w:num>
  <w:num w:numId="13" w16cid:durableId="25602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1E15"/>
    <w:rsid w:val="00012E05"/>
    <w:rsid w:val="000348DA"/>
    <w:rsid w:val="000772CF"/>
    <w:rsid w:val="00084CF8"/>
    <w:rsid w:val="0009258F"/>
    <w:rsid w:val="00094A27"/>
    <w:rsid w:val="000A0131"/>
    <w:rsid w:val="000A52B8"/>
    <w:rsid w:val="000A70BF"/>
    <w:rsid w:val="000B1DD5"/>
    <w:rsid w:val="000D334A"/>
    <w:rsid w:val="00143C2B"/>
    <w:rsid w:val="00147B5C"/>
    <w:rsid w:val="001649E3"/>
    <w:rsid w:val="001C1E5E"/>
    <w:rsid w:val="001C6DDE"/>
    <w:rsid w:val="00207AD2"/>
    <w:rsid w:val="00224530"/>
    <w:rsid w:val="00225796"/>
    <w:rsid w:val="00247271"/>
    <w:rsid w:val="00247D58"/>
    <w:rsid w:val="0026602C"/>
    <w:rsid w:val="00266531"/>
    <w:rsid w:val="00276D1A"/>
    <w:rsid w:val="002931EA"/>
    <w:rsid w:val="002A7B50"/>
    <w:rsid w:val="002B0B10"/>
    <w:rsid w:val="002F7E8A"/>
    <w:rsid w:val="00312D18"/>
    <w:rsid w:val="00347D65"/>
    <w:rsid w:val="00395D7E"/>
    <w:rsid w:val="003B6256"/>
    <w:rsid w:val="004438A4"/>
    <w:rsid w:val="00480ADD"/>
    <w:rsid w:val="00486E42"/>
    <w:rsid w:val="004F266D"/>
    <w:rsid w:val="00517392"/>
    <w:rsid w:val="005233DC"/>
    <w:rsid w:val="00527A0A"/>
    <w:rsid w:val="0055176A"/>
    <w:rsid w:val="005E5F09"/>
    <w:rsid w:val="005F4694"/>
    <w:rsid w:val="005F5292"/>
    <w:rsid w:val="00601CF9"/>
    <w:rsid w:val="00602F78"/>
    <w:rsid w:val="006134F5"/>
    <w:rsid w:val="006278E8"/>
    <w:rsid w:val="00647D98"/>
    <w:rsid w:val="00701FD1"/>
    <w:rsid w:val="00712AF5"/>
    <w:rsid w:val="00721990"/>
    <w:rsid w:val="00727C99"/>
    <w:rsid w:val="00744642"/>
    <w:rsid w:val="007721F1"/>
    <w:rsid w:val="00783542"/>
    <w:rsid w:val="007A7E1C"/>
    <w:rsid w:val="007B3461"/>
    <w:rsid w:val="008411B6"/>
    <w:rsid w:val="00861080"/>
    <w:rsid w:val="00866C84"/>
    <w:rsid w:val="008A0BFA"/>
    <w:rsid w:val="008E6AC9"/>
    <w:rsid w:val="008F1E8E"/>
    <w:rsid w:val="00906513"/>
    <w:rsid w:val="0091355C"/>
    <w:rsid w:val="00946C86"/>
    <w:rsid w:val="009714F5"/>
    <w:rsid w:val="009847D7"/>
    <w:rsid w:val="009B134F"/>
    <w:rsid w:val="009E0C3F"/>
    <w:rsid w:val="009E37B5"/>
    <w:rsid w:val="00A3305E"/>
    <w:rsid w:val="00A5756A"/>
    <w:rsid w:val="00A6305F"/>
    <w:rsid w:val="00A9174C"/>
    <w:rsid w:val="00AA7658"/>
    <w:rsid w:val="00AB1486"/>
    <w:rsid w:val="00AB2E93"/>
    <w:rsid w:val="00B03332"/>
    <w:rsid w:val="00B054DB"/>
    <w:rsid w:val="00B117CE"/>
    <w:rsid w:val="00B206B7"/>
    <w:rsid w:val="00B36CB8"/>
    <w:rsid w:val="00B51C33"/>
    <w:rsid w:val="00B65F8B"/>
    <w:rsid w:val="00B81CED"/>
    <w:rsid w:val="00B83E6F"/>
    <w:rsid w:val="00B84B82"/>
    <w:rsid w:val="00B95164"/>
    <w:rsid w:val="00BA63B4"/>
    <w:rsid w:val="00BB15D0"/>
    <w:rsid w:val="00BB38CA"/>
    <w:rsid w:val="00BB64F3"/>
    <w:rsid w:val="00BC3FDC"/>
    <w:rsid w:val="00BC7F45"/>
    <w:rsid w:val="00C114CA"/>
    <w:rsid w:val="00C4694E"/>
    <w:rsid w:val="00C503C0"/>
    <w:rsid w:val="00C9521D"/>
    <w:rsid w:val="00C96FFD"/>
    <w:rsid w:val="00CD5EED"/>
    <w:rsid w:val="00CD6CC1"/>
    <w:rsid w:val="00D04431"/>
    <w:rsid w:val="00D4578B"/>
    <w:rsid w:val="00D52F56"/>
    <w:rsid w:val="00D64ACF"/>
    <w:rsid w:val="00D702B2"/>
    <w:rsid w:val="00D7284A"/>
    <w:rsid w:val="00D73152"/>
    <w:rsid w:val="00DA298C"/>
    <w:rsid w:val="00DA5469"/>
    <w:rsid w:val="00DC1608"/>
    <w:rsid w:val="00DC6055"/>
    <w:rsid w:val="00E06A99"/>
    <w:rsid w:val="00E33DAF"/>
    <w:rsid w:val="00E43135"/>
    <w:rsid w:val="00E64950"/>
    <w:rsid w:val="00E8325A"/>
    <w:rsid w:val="00EB0B26"/>
    <w:rsid w:val="00EC3211"/>
    <w:rsid w:val="00EF67C6"/>
    <w:rsid w:val="00F048E6"/>
    <w:rsid w:val="00F148BF"/>
    <w:rsid w:val="00F3178B"/>
    <w:rsid w:val="00F43A58"/>
    <w:rsid w:val="00F615EB"/>
    <w:rsid w:val="00F77177"/>
    <w:rsid w:val="00F83703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59BF08E"/>
  <w15:docId w15:val="{7C3D1F35-AE31-4985-95F7-EDBAF903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727C99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BF008-14E8-4EB7-AA76-B5FF11FA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Rie Aoki</cp:lastModifiedBy>
  <cp:revision>11</cp:revision>
  <cp:lastPrinted>2015-04-08T04:41:00Z</cp:lastPrinted>
  <dcterms:created xsi:type="dcterms:W3CDTF">2023-02-02T01:24:00Z</dcterms:created>
  <dcterms:modified xsi:type="dcterms:W3CDTF">2023-03-31T00:39:00Z</dcterms:modified>
</cp:coreProperties>
</file>